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AD" w:rsidRPr="0000661D" w:rsidRDefault="0000661D" w:rsidP="009C0FAD">
      <w:pPr>
        <w:jc w:val="right"/>
        <w:rPr>
          <w:rFonts w:ascii="Times New Roman" w:hAnsi="Times New Roman" w:cs="Times New Roman"/>
          <w:b/>
        </w:rPr>
      </w:pPr>
      <w:r w:rsidRPr="0000661D">
        <w:rPr>
          <w:rFonts w:ascii="Times New Roman" w:hAnsi="Times New Roman" w:cs="Times New Roman"/>
          <w:b/>
        </w:rPr>
        <w:t>Załącznik nr 8</w:t>
      </w:r>
      <w:r w:rsidR="009C0FAD" w:rsidRPr="0000661D">
        <w:rPr>
          <w:rFonts w:ascii="Times New Roman" w:hAnsi="Times New Roman" w:cs="Times New Roman"/>
          <w:b/>
        </w:rPr>
        <w:t xml:space="preserve"> do SIWZ</w:t>
      </w:r>
    </w:p>
    <w:p w:rsidR="00FF3631" w:rsidRPr="009C0FAD" w:rsidRDefault="009C0FAD" w:rsidP="009C0FAD">
      <w:pPr>
        <w:jc w:val="center"/>
        <w:rPr>
          <w:rFonts w:ascii="Times New Roman" w:hAnsi="Times New Roman" w:cs="Times New Roman"/>
          <w:b/>
        </w:rPr>
      </w:pPr>
      <w:r w:rsidRPr="009C0FAD">
        <w:rPr>
          <w:rFonts w:ascii="Times New Roman" w:hAnsi="Times New Roman" w:cs="Times New Roman"/>
          <w:b/>
        </w:rPr>
        <w:t>OPIS PRZEDMIOTU ZAMÓWIENIA</w:t>
      </w:r>
    </w:p>
    <w:p w:rsidR="009C0FAD" w:rsidRDefault="009C0FAD" w:rsidP="009C0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>Przedmiotem zamówienia jest dostawa fabrycznie nowego ciągnik</w:t>
      </w:r>
      <w:r>
        <w:rPr>
          <w:rFonts w:ascii="Times New Roman" w:hAnsi="Times New Roman" w:cs="Times New Roman"/>
        </w:rPr>
        <w:t>a rolniczego [rok produkcji 2014</w:t>
      </w:r>
      <w:r w:rsidRPr="009C0FAD">
        <w:rPr>
          <w:rFonts w:ascii="Times New Roman" w:hAnsi="Times New Roman" w:cs="Times New Roman"/>
        </w:rPr>
        <w:t xml:space="preserve">], o mocy </w:t>
      </w:r>
      <w:r>
        <w:rPr>
          <w:rFonts w:ascii="Times New Roman" w:hAnsi="Times New Roman" w:cs="Times New Roman"/>
        </w:rPr>
        <w:t>minimalnej 114</w:t>
      </w:r>
      <w:r w:rsidRPr="009C0FAD">
        <w:rPr>
          <w:rFonts w:ascii="Times New Roman" w:hAnsi="Times New Roman" w:cs="Times New Roman"/>
        </w:rPr>
        <w:t xml:space="preserve"> KM oraz fabrycznie nowego wozu as</w:t>
      </w:r>
      <w:r>
        <w:rPr>
          <w:rFonts w:ascii="Times New Roman" w:hAnsi="Times New Roman" w:cs="Times New Roman"/>
        </w:rPr>
        <w:t>enizacyjnego [rok produkcji 2014</w:t>
      </w:r>
      <w:r w:rsidRPr="009C0FAD">
        <w:rPr>
          <w:rFonts w:ascii="Times New Roman" w:hAnsi="Times New Roman" w:cs="Times New Roman"/>
        </w:rPr>
        <w:t xml:space="preserve">] o pojemności </w:t>
      </w:r>
      <w:r>
        <w:rPr>
          <w:rFonts w:ascii="Times New Roman" w:hAnsi="Times New Roman" w:cs="Times New Roman"/>
        </w:rPr>
        <w:t>minimum 7</w:t>
      </w:r>
      <w:r w:rsidRPr="009C0FAD">
        <w:rPr>
          <w:rFonts w:ascii="Times New Roman" w:hAnsi="Times New Roman" w:cs="Times New Roman"/>
        </w:rPr>
        <w:t xml:space="preserve"> 000 litrów. Zarówno ciągnik jak i wóz asenizacyjny muszą posiadać świadectwo homologacji oraz spełniać wymagania pojazdu dopuszczonego do poruszania się po drogach publicznych, zgodnie z obowiązującymi przepisami.</w:t>
      </w:r>
    </w:p>
    <w:p w:rsidR="009C0FAD" w:rsidRDefault="009C0FAD" w:rsidP="009C0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>Wymagane parametry techniczne ciągnika :</w:t>
      </w:r>
    </w:p>
    <w:p w:rsidR="009C0FAD" w:rsidRDefault="009C0FAD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C0FAD">
        <w:rPr>
          <w:rFonts w:ascii="Times New Roman" w:hAnsi="Times New Roman" w:cs="Times New Roman"/>
        </w:rPr>
        <w:t>apęd</w:t>
      </w:r>
      <w:r>
        <w:rPr>
          <w:rFonts w:ascii="Times New Roman" w:hAnsi="Times New Roman" w:cs="Times New Roman"/>
        </w:rPr>
        <w:t xml:space="preserve"> </w:t>
      </w:r>
      <w:r w:rsidRPr="009C0FAD">
        <w:rPr>
          <w:rFonts w:ascii="Times New Roman" w:hAnsi="Times New Roman" w:cs="Times New Roman"/>
        </w:rPr>
        <w:t>na dwie osie</w:t>
      </w:r>
    </w:p>
    <w:p w:rsidR="00F54174" w:rsidRDefault="009C0FAD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Silnik </w:t>
      </w:r>
      <w:r w:rsidRPr="009C0FAD">
        <w:rPr>
          <w:rFonts w:ascii="Times New Roman" w:hAnsi="Times New Roman" w:cs="Times New Roman"/>
        </w:rPr>
        <w:t>wysokoprężny</w:t>
      </w:r>
      <w:r w:rsidR="00790F12">
        <w:rPr>
          <w:rFonts w:ascii="Times New Roman" w:hAnsi="Times New Roman" w:cs="Times New Roman"/>
        </w:rPr>
        <w:t xml:space="preserve">  turbodoładowany </w:t>
      </w:r>
    </w:p>
    <w:p w:rsidR="00F54174" w:rsidRDefault="00F54174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znamionowa silnika minimum  - 115</w:t>
      </w:r>
      <w:r w:rsidR="009C0FAD" w:rsidRPr="009C0FAD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M</w:t>
      </w:r>
    </w:p>
    <w:p w:rsidR="00F54174" w:rsidRDefault="00F54174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C0FAD" w:rsidRPr="009C0FAD">
        <w:rPr>
          <w:rFonts w:ascii="Times New Roman" w:hAnsi="Times New Roman" w:cs="Times New Roman"/>
        </w:rPr>
        <w:t>kład hamulcowy</w:t>
      </w:r>
      <w:r>
        <w:rPr>
          <w:rFonts w:ascii="Times New Roman" w:hAnsi="Times New Roman" w:cs="Times New Roman"/>
        </w:rPr>
        <w:t>: tarczowe chłodzone olejem, hamulec ręczny oraz blokada parkingowa</w:t>
      </w:r>
    </w:p>
    <w:p w:rsidR="00F54174" w:rsidRDefault="00F54174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Tylny WOM: 3 zakresy prędkości, przełączany elektrycznie</w:t>
      </w:r>
    </w:p>
    <w:p w:rsidR="00F54174" w:rsidRDefault="00F54174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Tylny podnośnik: minimalny udźwig na hakach 5500 kg</w:t>
      </w:r>
    </w:p>
    <w:p w:rsidR="00F54174" w:rsidRDefault="00F54174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Podwozie: Konstrukcja pełno ramowa</w:t>
      </w:r>
    </w:p>
    <w:p w:rsidR="00F54174" w:rsidRDefault="00F54174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Błotniki kół przednich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Przekładnia minimum 16/16</w:t>
      </w:r>
      <w:r w:rsidR="004C19DB">
        <w:rPr>
          <w:rFonts w:ascii="Times New Roman" w:hAnsi="Times New Roman" w:cs="Times New Roman"/>
        </w:rPr>
        <w:t xml:space="preserve"> </w:t>
      </w:r>
      <w:r w:rsidR="009C0FAD" w:rsidRPr="009C0FAD">
        <w:rPr>
          <w:rFonts w:ascii="Times New Roman" w:hAnsi="Times New Roman" w:cs="Times New Roman"/>
        </w:rPr>
        <w:t xml:space="preserve"> z rewersem lewostronnym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Tylne ogumienie 520/70  R 38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Przednie ogumienie 420/70 R 28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Dwie pary gniazd hydraulicznych</w:t>
      </w:r>
      <w:r w:rsidR="009C0FAD" w:rsidRPr="009C0FA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Pompa hydrauliczna o wydajności minimum 80 l/min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Komfortowy fotel operatora z zawieszeniem mechanicznym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Pneumatyczne hamulce przyczepy 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Wycieraczka tylnej </w:t>
      </w:r>
      <w:r w:rsidR="00444F68">
        <w:rPr>
          <w:rFonts w:ascii="Times New Roman" w:hAnsi="Times New Roman" w:cs="Times New Roman"/>
        </w:rPr>
        <w:t xml:space="preserve">i przedniej </w:t>
      </w:r>
      <w:r>
        <w:rPr>
          <w:rFonts w:ascii="Times New Roman" w:hAnsi="Times New Roman" w:cs="Times New Roman"/>
        </w:rPr>
        <w:t>szyby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Teleskopowe lusterka zewnętrzne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Zaczep transportowy automatyczny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Zaczep rolniczy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Klimatyzacja i Ogrzewanie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Sterowanie z błotnika </w:t>
      </w:r>
      <w:proofErr w:type="spellStart"/>
      <w:r>
        <w:rPr>
          <w:rFonts w:ascii="Times New Roman" w:hAnsi="Times New Roman" w:cs="Times New Roman"/>
        </w:rPr>
        <w:t>TUZ-em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WOM-em</w:t>
      </w:r>
      <w:proofErr w:type="spellEnd"/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Światło ostrzegawcze (kogut)</w:t>
      </w:r>
    </w:p>
    <w:p w:rsidR="00D72CD3" w:rsidRDefault="00D72CD3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Wyłącznik układu elektrycznego</w:t>
      </w:r>
    </w:p>
    <w:p w:rsidR="00444F68" w:rsidRPr="00582741" w:rsidRDefault="009C0FAD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82741">
        <w:rPr>
          <w:rFonts w:ascii="Times New Roman" w:hAnsi="Times New Roman" w:cs="Times New Roman"/>
        </w:rPr>
        <w:t>obciążniki przednie -</w:t>
      </w:r>
      <w:r w:rsidR="00582741" w:rsidRPr="00582741">
        <w:rPr>
          <w:rFonts w:ascii="Times New Roman" w:hAnsi="Times New Roman" w:cs="Times New Roman"/>
        </w:rPr>
        <w:t xml:space="preserve"> min. 200 kg,</w:t>
      </w:r>
    </w:p>
    <w:p w:rsidR="00444F68" w:rsidRPr="00582741" w:rsidRDefault="009C0FAD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82741">
        <w:rPr>
          <w:rFonts w:ascii="Times New Roman" w:hAnsi="Times New Roman" w:cs="Times New Roman"/>
        </w:rPr>
        <w:t>zbiorn</w:t>
      </w:r>
      <w:r w:rsidR="00444F68" w:rsidRPr="00582741">
        <w:rPr>
          <w:rFonts w:ascii="Times New Roman" w:hAnsi="Times New Roman" w:cs="Times New Roman"/>
        </w:rPr>
        <w:t>ik paliwa zamykany na kluczyk</w:t>
      </w:r>
    </w:p>
    <w:p w:rsidR="00444F68" w:rsidRPr="00582741" w:rsidRDefault="00444F68" w:rsidP="009C0FA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82741">
        <w:rPr>
          <w:rFonts w:ascii="Times New Roman" w:hAnsi="Times New Roman" w:cs="Times New Roman"/>
        </w:rPr>
        <w:t>drzwi zamykane na kluczyk</w:t>
      </w:r>
    </w:p>
    <w:p w:rsidR="00444F68" w:rsidRDefault="009C0FAD" w:rsidP="00444F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>Wymagane parametry te</w:t>
      </w:r>
      <w:r w:rsidR="00444F68">
        <w:rPr>
          <w:rFonts w:ascii="Times New Roman" w:hAnsi="Times New Roman" w:cs="Times New Roman"/>
        </w:rPr>
        <w:t>chniczne wozu asenizacyjnego</w:t>
      </w:r>
    </w:p>
    <w:p w:rsidR="00444F68" w:rsidRDefault="00444F68" w:rsidP="00444F6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 lub dwuosiowy układ zawieszenia</w:t>
      </w:r>
    </w:p>
    <w:p w:rsidR="00444F68" w:rsidRDefault="00444F68" w:rsidP="00444F6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C0FAD" w:rsidRPr="009C0FAD">
        <w:rPr>
          <w:rFonts w:ascii="Times New Roman" w:hAnsi="Times New Roman" w:cs="Times New Roman"/>
        </w:rPr>
        <w:t xml:space="preserve">biornik </w:t>
      </w:r>
      <w:r>
        <w:rPr>
          <w:rFonts w:ascii="Times New Roman" w:hAnsi="Times New Roman" w:cs="Times New Roman"/>
        </w:rPr>
        <w:t>o pojemności minimum 7</w:t>
      </w:r>
      <w:r w:rsidR="009C0FAD" w:rsidRPr="009C0FAD">
        <w:rPr>
          <w:rFonts w:ascii="Times New Roman" w:hAnsi="Times New Roman" w:cs="Times New Roman"/>
        </w:rPr>
        <w:t xml:space="preserve">000 </w:t>
      </w:r>
      <w:r>
        <w:rPr>
          <w:rFonts w:ascii="Times New Roman" w:hAnsi="Times New Roman" w:cs="Times New Roman"/>
        </w:rPr>
        <w:t xml:space="preserve"> litrów</w:t>
      </w:r>
    </w:p>
    <w:p w:rsidR="00444F68" w:rsidRDefault="00444F68" w:rsidP="00444F6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Pompa o wydajności minimum 5000 l/min</w:t>
      </w:r>
    </w:p>
    <w:p w:rsidR="00444F68" w:rsidRDefault="00444F68" w:rsidP="00444F6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</w:t>
      </w:r>
    </w:p>
    <w:p w:rsidR="00444F68" w:rsidRDefault="00444F68" w:rsidP="00444F6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Wąż 6m</w:t>
      </w:r>
      <w:r w:rsidR="008E3361">
        <w:rPr>
          <w:rFonts w:ascii="Times New Roman" w:hAnsi="Times New Roman" w:cs="Times New Roman"/>
        </w:rPr>
        <w:t xml:space="preserve"> +</w:t>
      </w:r>
      <w:r w:rsidR="00582741">
        <w:rPr>
          <w:rFonts w:ascii="Times New Roman" w:hAnsi="Times New Roman" w:cs="Times New Roman"/>
        </w:rPr>
        <w:t xml:space="preserve"> </w:t>
      </w:r>
      <w:r w:rsidR="008E3361">
        <w:rPr>
          <w:rFonts w:ascii="Times New Roman" w:hAnsi="Times New Roman" w:cs="Times New Roman"/>
        </w:rPr>
        <w:t>4m przedłużka</w:t>
      </w:r>
    </w:p>
    <w:p w:rsidR="00444F68" w:rsidRDefault="00444F68" w:rsidP="00444F6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Koła 550/60 R22,5 </w:t>
      </w:r>
    </w:p>
    <w:p w:rsidR="00444F68" w:rsidRDefault="00444F68" w:rsidP="00444F6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Wałek</w:t>
      </w:r>
      <w:r w:rsidR="0097780D">
        <w:rPr>
          <w:rFonts w:ascii="Times New Roman" w:hAnsi="Times New Roman" w:cs="Times New Roman"/>
        </w:rPr>
        <w:t xml:space="preserve"> przekazu mocy</w:t>
      </w:r>
    </w:p>
    <w:p w:rsidR="00444F68" w:rsidRDefault="00444F68" w:rsidP="00444F6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Rozlewacz</w:t>
      </w:r>
    </w:p>
    <w:p w:rsidR="00444F68" w:rsidRDefault="00444F68" w:rsidP="00444F6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Zawór boczny</w:t>
      </w:r>
    </w:p>
    <w:p w:rsidR="0097780D" w:rsidRDefault="009C0FAD" w:rsidP="00444F6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>tylna</w:t>
      </w:r>
      <w:r w:rsidR="0097780D">
        <w:rPr>
          <w:rFonts w:ascii="Times New Roman" w:hAnsi="Times New Roman" w:cs="Times New Roman"/>
        </w:rPr>
        <w:t xml:space="preserve"> zasuwa otwierana hydraulicznie</w:t>
      </w:r>
    </w:p>
    <w:p w:rsidR="0097780D" w:rsidRDefault="0097780D" w:rsidP="00444F6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ilości ścieków</w:t>
      </w:r>
    </w:p>
    <w:p w:rsidR="0097780D" w:rsidRDefault="009C0FAD" w:rsidP="00444F6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lastRenderedPageBreak/>
        <w:t xml:space="preserve">przeznaczenie </w:t>
      </w:r>
      <w:r w:rsidR="0097780D">
        <w:rPr>
          <w:rFonts w:ascii="Times New Roman" w:hAnsi="Times New Roman" w:cs="Times New Roman"/>
        </w:rPr>
        <w:t>- praca z ciągnikiem rolniczym</w:t>
      </w:r>
    </w:p>
    <w:p w:rsidR="0097780D" w:rsidRDefault="0097780D" w:rsidP="009778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dodatkowe</w:t>
      </w:r>
    </w:p>
    <w:p w:rsidR="0097780D" w:rsidRDefault="009C0FAD" w:rsidP="0097780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 xml:space="preserve"> Wykonawca dostarczy we własnym zakresie wóz asenizacyjny z ciągnikiem w miejsce w</w:t>
      </w:r>
      <w:r w:rsidR="0097780D">
        <w:rPr>
          <w:rFonts w:ascii="Times New Roman" w:hAnsi="Times New Roman" w:cs="Times New Roman"/>
        </w:rPr>
        <w:t>skazane przez Zamawiającego.</w:t>
      </w:r>
    </w:p>
    <w:p w:rsidR="0097780D" w:rsidRDefault="009C0FAD" w:rsidP="0097780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>W dniu odbioru przedmiotu zamówienia Wykona</w:t>
      </w:r>
      <w:r w:rsidR="0097780D">
        <w:rPr>
          <w:rFonts w:ascii="Times New Roman" w:hAnsi="Times New Roman" w:cs="Times New Roman"/>
        </w:rPr>
        <w:t>wca przekaże Zamawiającemu:</w:t>
      </w:r>
    </w:p>
    <w:p w:rsidR="0097780D" w:rsidRDefault="009C0FAD" w:rsidP="0097780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>świadectwo homologacji na ciągnik</w:t>
      </w:r>
      <w:r w:rsidR="0097780D">
        <w:rPr>
          <w:rFonts w:ascii="Times New Roman" w:hAnsi="Times New Roman" w:cs="Times New Roman"/>
        </w:rPr>
        <w:t xml:space="preserve"> rolniczy i wóz asenizacyjny,</w:t>
      </w:r>
    </w:p>
    <w:p w:rsidR="0097780D" w:rsidRDefault="009C0FAD" w:rsidP="0097780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 xml:space="preserve"> karty pojazdów oraz dokumentacje techniczno-</w:t>
      </w:r>
      <w:r w:rsidR="0097780D">
        <w:rPr>
          <w:rFonts w:ascii="Times New Roman" w:hAnsi="Times New Roman" w:cs="Times New Roman"/>
        </w:rPr>
        <w:t>ruchowe podzespołów,</w:t>
      </w:r>
    </w:p>
    <w:p w:rsidR="0097780D" w:rsidRDefault="009C0FAD" w:rsidP="0097780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>książki gwarancyjne ciągnika rolni</w:t>
      </w:r>
      <w:r w:rsidR="0097780D">
        <w:rPr>
          <w:rFonts w:ascii="Times New Roman" w:hAnsi="Times New Roman" w:cs="Times New Roman"/>
        </w:rPr>
        <w:t>czego i wozu asenizacyjnego,</w:t>
      </w:r>
    </w:p>
    <w:p w:rsidR="0097780D" w:rsidRDefault="009C0FAD" w:rsidP="0097780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 xml:space="preserve">instrukcje obsługi </w:t>
      </w:r>
      <w:r w:rsidR="0097780D">
        <w:rPr>
          <w:rFonts w:ascii="Times New Roman" w:hAnsi="Times New Roman" w:cs="Times New Roman"/>
        </w:rPr>
        <w:t>sporządzone w języku polskim</w:t>
      </w:r>
    </w:p>
    <w:p w:rsidR="0097780D" w:rsidRDefault="009C0FAD" w:rsidP="0097780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 xml:space="preserve"> katalog części zami</w:t>
      </w:r>
      <w:r w:rsidR="0097780D">
        <w:rPr>
          <w:rFonts w:ascii="Times New Roman" w:hAnsi="Times New Roman" w:cs="Times New Roman"/>
        </w:rPr>
        <w:t>ennych w postaci papierowej,</w:t>
      </w:r>
    </w:p>
    <w:p w:rsidR="0097780D" w:rsidRDefault="009C0FAD" w:rsidP="0097780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>świadectwa zgodności dla ciągnika rolniczego i wozu asenizacyjn</w:t>
      </w:r>
      <w:r w:rsidR="0097780D">
        <w:rPr>
          <w:rFonts w:ascii="Times New Roman" w:hAnsi="Times New Roman" w:cs="Times New Roman"/>
        </w:rPr>
        <w:t>ego</w:t>
      </w:r>
    </w:p>
    <w:p w:rsidR="0097780D" w:rsidRDefault="009C0FAD" w:rsidP="0097780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>Wóz asenizacyjny winien spełniać wymogi określone w rozporządzeniu Ministra Infrastruktury z dnia 12 listopada 2002 r. w sprawie wymagań dla pojazdów asenizacyjnych (Dz.</w:t>
      </w:r>
      <w:r w:rsidR="0097780D">
        <w:rPr>
          <w:rFonts w:ascii="Times New Roman" w:hAnsi="Times New Roman" w:cs="Times New Roman"/>
        </w:rPr>
        <w:t xml:space="preserve"> </w:t>
      </w:r>
      <w:r w:rsidRPr="009C0FAD">
        <w:rPr>
          <w:rFonts w:ascii="Times New Roman" w:hAnsi="Times New Roman" w:cs="Times New Roman"/>
        </w:rPr>
        <w:t xml:space="preserve">U. </w:t>
      </w:r>
      <w:r w:rsidR="0097780D">
        <w:rPr>
          <w:rFonts w:ascii="Times New Roman" w:hAnsi="Times New Roman" w:cs="Times New Roman"/>
        </w:rPr>
        <w:t>z 2002 r. Nr 193, poz. 1617),</w:t>
      </w:r>
    </w:p>
    <w:p w:rsidR="009C0FAD" w:rsidRDefault="009C0FAD" w:rsidP="0097780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9C0FAD">
        <w:rPr>
          <w:rFonts w:ascii="Times New Roman" w:hAnsi="Times New Roman" w:cs="Times New Roman"/>
        </w:rPr>
        <w:t>Wóz asenizacyjny i ciągnik rolniczy winien spełniać wymagania pojazdu dopuszczonego do poruszania się po drogach publicznych, zgodnie z ustawą z dnia 20 czerwca 1997 r.- Prawo o ruchu drogowym (Dz</w:t>
      </w:r>
      <w:r w:rsidR="008E3361">
        <w:rPr>
          <w:rFonts w:ascii="Times New Roman" w:hAnsi="Times New Roman" w:cs="Times New Roman"/>
        </w:rPr>
        <w:t>.</w:t>
      </w:r>
      <w:r w:rsidRPr="009C0FAD">
        <w:rPr>
          <w:rFonts w:ascii="Times New Roman" w:hAnsi="Times New Roman" w:cs="Times New Roman"/>
        </w:rPr>
        <w:t>.U.</w:t>
      </w:r>
      <w:r w:rsidR="008E3361">
        <w:rPr>
          <w:rFonts w:ascii="Times New Roman" w:hAnsi="Times New Roman" w:cs="Times New Roman"/>
        </w:rPr>
        <w:t xml:space="preserve"> </w:t>
      </w:r>
      <w:r w:rsidRPr="009C0FAD">
        <w:rPr>
          <w:rFonts w:ascii="Times New Roman" w:hAnsi="Times New Roman" w:cs="Times New Roman"/>
        </w:rPr>
        <w:t xml:space="preserve"> 20</w:t>
      </w:r>
      <w:r w:rsidR="008E3361">
        <w:rPr>
          <w:rFonts w:ascii="Times New Roman" w:hAnsi="Times New Roman" w:cs="Times New Roman"/>
        </w:rPr>
        <w:t xml:space="preserve">12 r. </w:t>
      </w:r>
      <w:r w:rsidRPr="009C0FAD">
        <w:rPr>
          <w:rFonts w:ascii="Times New Roman" w:hAnsi="Times New Roman" w:cs="Times New Roman"/>
        </w:rPr>
        <w:t xml:space="preserve">poz. 908 z </w:t>
      </w:r>
      <w:proofErr w:type="spellStart"/>
      <w:r w:rsidRPr="009C0FAD">
        <w:rPr>
          <w:rFonts w:ascii="Times New Roman" w:hAnsi="Times New Roman" w:cs="Times New Roman"/>
        </w:rPr>
        <w:t>późn</w:t>
      </w:r>
      <w:proofErr w:type="spellEnd"/>
      <w:r w:rsidRPr="009C0FAD">
        <w:rPr>
          <w:rFonts w:ascii="Times New Roman" w:hAnsi="Times New Roman" w:cs="Times New Roman"/>
        </w:rPr>
        <w:t>. zm.).</w:t>
      </w:r>
    </w:p>
    <w:p w:rsidR="00582741" w:rsidRPr="009C0FAD" w:rsidRDefault="00582741" w:rsidP="0097780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udzieli na wóz asenizacyjny i ciągnik 12 miesięcznej gwarancji.</w:t>
      </w:r>
    </w:p>
    <w:sectPr w:rsidR="00582741" w:rsidRPr="009C0FAD" w:rsidSect="00FF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0C9"/>
    <w:multiLevelType w:val="hybridMultilevel"/>
    <w:tmpl w:val="02C81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FAD"/>
    <w:rsid w:val="0000661D"/>
    <w:rsid w:val="00444F68"/>
    <w:rsid w:val="004C19DB"/>
    <w:rsid w:val="00582741"/>
    <w:rsid w:val="00790F12"/>
    <w:rsid w:val="008E3361"/>
    <w:rsid w:val="0097780D"/>
    <w:rsid w:val="009C0FAD"/>
    <w:rsid w:val="00D67104"/>
    <w:rsid w:val="00D72CD3"/>
    <w:rsid w:val="00DB4D70"/>
    <w:rsid w:val="00E27FD5"/>
    <w:rsid w:val="00F54174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MarekUGR</dc:creator>
  <cp:lastModifiedBy>Lenovo</cp:lastModifiedBy>
  <cp:revision>3</cp:revision>
  <dcterms:created xsi:type="dcterms:W3CDTF">2014-07-28T12:41:00Z</dcterms:created>
  <dcterms:modified xsi:type="dcterms:W3CDTF">2014-08-01T16:32:00Z</dcterms:modified>
</cp:coreProperties>
</file>